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E96101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42259" cy="751547"/>
            <wp:effectExtent l="19050" t="0" r="0" b="0"/>
            <wp:docPr id="1" name="Рисунок 0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86" cy="7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A9" w:rsidRPr="002654A0" w:rsidRDefault="00DD5964" w:rsidP="00C74C1A">
      <w:pPr>
        <w:spacing w:after="0" w:line="240" w:lineRule="auto"/>
        <w:jc w:val="right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2654A0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Пресс-релиз</w:t>
      </w:r>
    </w:p>
    <w:p w:rsidR="00407563" w:rsidRPr="002654A0" w:rsidRDefault="00407563" w:rsidP="00525C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FBA"/>
          <w:kern w:val="36"/>
          <w:sz w:val="28"/>
          <w:szCs w:val="28"/>
          <w:lang w:eastAsia="ru-RU"/>
        </w:rPr>
      </w:pPr>
    </w:p>
    <w:p w:rsidR="00CD66AD" w:rsidRDefault="002B64B5" w:rsidP="00F72183">
      <w:pPr>
        <w:spacing w:after="0" w:line="240" w:lineRule="auto"/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Росреестр Петербурга:</w:t>
      </w:r>
      <w:r w:rsidR="0015520F"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 w:rsidR="00FC7024">
        <w:rPr>
          <w:rFonts w:ascii="Arial" w:hAnsi="Arial" w:cs="Arial"/>
          <w:b/>
          <w:color w:val="008CFF"/>
          <w:sz w:val="32"/>
          <w:szCs w:val="32"/>
        </w:rPr>
        <w:t>в</w:t>
      </w:r>
      <w:r w:rsidR="005E72EE"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 w:rsidR="00995552">
        <w:rPr>
          <w:rFonts w:ascii="Arial" w:hAnsi="Arial" w:cs="Arial"/>
          <w:b/>
          <w:color w:val="008CFF"/>
          <w:sz w:val="32"/>
          <w:szCs w:val="32"/>
        </w:rPr>
        <w:t>август</w:t>
      </w:r>
      <w:r w:rsidR="00FC7024">
        <w:rPr>
          <w:rFonts w:ascii="Arial" w:hAnsi="Arial" w:cs="Arial"/>
          <w:b/>
          <w:color w:val="008CFF"/>
          <w:sz w:val="32"/>
          <w:szCs w:val="32"/>
        </w:rPr>
        <w:t>е</w:t>
      </w:r>
      <w:r w:rsidR="00B50A9E">
        <w:rPr>
          <w:rFonts w:ascii="Arial" w:hAnsi="Arial" w:cs="Arial"/>
          <w:b/>
          <w:color w:val="008CFF"/>
          <w:sz w:val="32"/>
          <w:szCs w:val="32"/>
        </w:rPr>
        <w:t xml:space="preserve"> 2022 года</w:t>
      </w:r>
      <w:r w:rsidR="005F171E"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 w:rsidR="00FC7024">
        <w:rPr>
          <w:rFonts w:ascii="Arial" w:hAnsi="Arial" w:cs="Arial"/>
          <w:b/>
          <w:color w:val="008CFF"/>
          <w:sz w:val="32"/>
          <w:szCs w:val="32"/>
        </w:rPr>
        <w:t xml:space="preserve">сохраняется </w:t>
      </w:r>
      <w:r w:rsidR="00B50A9E">
        <w:rPr>
          <w:rFonts w:ascii="Arial" w:hAnsi="Arial" w:cs="Arial"/>
          <w:b/>
          <w:color w:val="008CFF"/>
          <w:sz w:val="32"/>
          <w:szCs w:val="32"/>
        </w:rPr>
        <w:t>положительн</w:t>
      </w:r>
      <w:r w:rsidR="005E72EE">
        <w:rPr>
          <w:rFonts w:ascii="Arial" w:hAnsi="Arial" w:cs="Arial"/>
          <w:b/>
          <w:color w:val="008CFF"/>
          <w:sz w:val="32"/>
          <w:szCs w:val="32"/>
        </w:rPr>
        <w:t>ая</w:t>
      </w:r>
      <w:r w:rsidR="00B50A9E">
        <w:rPr>
          <w:rFonts w:ascii="Arial" w:hAnsi="Arial" w:cs="Arial"/>
          <w:b/>
          <w:color w:val="008CFF"/>
          <w:sz w:val="32"/>
          <w:szCs w:val="32"/>
        </w:rPr>
        <w:t xml:space="preserve"> динамик</w:t>
      </w:r>
      <w:r w:rsidR="007E1BC8">
        <w:rPr>
          <w:rFonts w:ascii="Arial" w:hAnsi="Arial" w:cs="Arial"/>
          <w:b/>
          <w:color w:val="008CFF"/>
          <w:sz w:val="32"/>
          <w:szCs w:val="32"/>
        </w:rPr>
        <w:t>а</w:t>
      </w:r>
    </w:p>
    <w:p w:rsidR="00F72183" w:rsidRPr="002654A0" w:rsidRDefault="00F72183" w:rsidP="00F7218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292C2F"/>
          <w:sz w:val="28"/>
          <w:szCs w:val="28"/>
        </w:rPr>
      </w:pPr>
    </w:p>
    <w:p w:rsidR="00413C63" w:rsidRPr="00334250" w:rsidRDefault="00413C63" w:rsidP="00413C6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334250">
        <w:rPr>
          <w:rFonts w:ascii="Segoe UI" w:hAnsi="Segoe UI" w:cs="Segoe UI"/>
          <w:sz w:val="28"/>
          <w:szCs w:val="28"/>
          <w:lang w:eastAsia="sk-SK"/>
        </w:rPr>
        <w:t xml:space="preserve">Некоторые показатели деятельности Управления Росреестра по Санкт-Петербургу в учетно-регистрационной сфере за </w:t>
      </w:r>
      <w:r w:rsidR="001F11C6">
        <w:rPr>
          <w:rFonts w:ascii="Segoe UI" w:hAnsi="Segoe UI" w:cs="Segoe UI"/>
          <w:sz w:val="28"/>
          <w:szCs w:val="28"/>
          <w:lang w:eastAsia="sk-SK"/>
        </w:rPr>
        <w:t>август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 202</w:t>
      </w:r>
      <w:r>
        <w:rPr>
          <w:rFonts w:ascii="Segoe UI" w:hAnsi="Segoe UI" w:cs="Segoe UI"/>
          <w:sz w:val="28"/>
          <w:szCs w:val="28"/>
          <w:lang w:eastAsia="sk-SK"/>
        </w:rPr>
        <w:t>2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 года.</w:t>
      </w:r>
    </w:p>
    <w:p w:rsidR="003E6376" w:rsidRDefault="003E6376" w:rsidP="003E637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8"/>
          <w:szCs w:val="28"/>
          <w:lang w:eastAsia="sk-SK"/>
        </w:rPr>
      </w:pPr>
    </w:p>
    <w:p w:rsidR="003E6376" w:rsidRPr="00930E90" w:rsidRDefault="003E6376" w:rsidP="003E637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930E90">
        <w:rPr>
          <w:rFonts w:ascii="Segoe UI" w:hAnsi="Segoe UI" w:cs="Segoe UI"/>
          <w:b/>
          <w:sz w:val="28"/>
          <w:szCs w:val="28"/>
          <w:lang w:eastAsia="sk-SK"/>
        </w:rPr>
        <w:t>Ипотеки</w:t>
      </w:r>
      <w:r w:rsidRPr="00930E90">
        <w:rPr>
          <w:rFonts w:ascii="Segoe UI" w:hAnsi="Segoe UI" w:cs="Segoe UI"/>
          <w:sz w:val="28"/>
          <w:szCs w:val="28"/>
          <w:lang w:eastAsia="sk-SK"/>
        </w:rPr>
        <w:t xml:space="preserve"> в </w:t>
      </w:r>
      <w:r>
        <w:rPr>
          <w:rFonts w:ascii="Segoe UI" w:hAnsi="Segoe UI" w:cs="Segoe UI"/>
          <w:sz w:val="28"/>
          <w:szCs w:val="28"/>
          <w:lang w:eastAsia="sk-SK"/>
        </w:rPr>
        <w:t>августе</w:t>
      </w:r>
      <w:r w:rsidRPr="00930E90">
        <w:rPr>
          <w:rFonts w:ascii="Segoe UI" w:hAnsi="Segoe UI" w:cs="Segoe UI"/>
          <w:sz w:val="28"/>
          <w:szCs w:val="28"/>
          <w:lang w:eastAsia="sk-SK"/>
        </w:rPr>
        <w:t xml:space="preserve"> 2022 зарегистрировано </w:t>
      </w:r>
      <w:r w:rsidRPr="00930E90">
        <w:rPr>
          <w:rFonts w:ascii="Segoe UI" w:hAnsi="Segoe UI" w:cs="Segoe UI"/>
          <w:b/>
          <w:sz w:val="28"/>
          <w:szCs w:val="28"/>
          <w:lang w:eastAsia="sk-SK"/>
        </w:rPr>
        <w:t>на 25% больше</w:t>
      </w:r>
      <w:r w:rsidRPr="00930E90">
        <w:rPr>
          <w:rFonts w:ascii="Segoe UI" w:hAnsi="Segoe UI" w:cs="Segoe UI"/>
          <w:sz w:val="28"/>
          <w:szCs w:val="28"/>
          <w:lang w:eastAsia="sk-SK"/>
        </w:rPr>
        <w:t xml:space="preserve"> (10 733), чем в мае этого года.</w:t>
      </w:r>
    </w:p>
    <w:p w:rsidR="003E6376" w:rsidRPr="005E72EE" w:rsidRDefault="003E6376" w:rsidP="003E637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5E72EE">
        <w:rPr>
          <w:rFonts w:ascii="Segoe UI" w:hAnsi="Segoe UI" w:cs="Segoe UI"/>
          <w:b/>
          <w:sz w:val="28"/>
          <w:szCs w:val="28"/>
          <w:lang w:eastAsia="sk-SK"/>
        </w:rPr>
        <w:t>Договоров участия в долевом строительстве</w:t>
      </w:r>
      <w:r w:rsidRPr="005E72EE">
        <w:rPr>
          <w:rFonts w:ascii="Segoe UI" w:hAnsi="Segoe UI" w:cs="Segoe UI"/>
          <w:sz w:val="28"/>
          <w:szCs w:val="28"/>
          <w:lang w:eastAsia="sk-SK"/>
        </w:rPr>
        <w:t xml:space="preserve"> в августе 2022 года зарегистрировано </w:t>
      </w:r>
      <w:r w:rsidRPr="005E72EE">
        <w:rPr>
          <w:rFonts w:ascii="Segoe UI" w:hAnsi="Segoe UI" w:cs="Segoe UI"/>
          <w:b/>
          <w:sz w:val="28"/>
          <w:szCs w:val="28"/>
          <w:lang w:eastAsia="sk-SK"/>
        </w:rPr>
        <w:t>на 47% больше</w:t>
      </w:r>
      <w:r w:rsidRPr="005E72EE">
        <w:rPr>
          <w:rFonts w:ascii="Segoe UI" w:hAnsi="Segoe UI" w:cs="Segoe UI"/>
          <w:sz w:val="28"/>
          <w:szCs w:val="28"/>
          <w:lang w:eastAsia="sk-SK"/>
        </w:rPr>
        <w:t xml:space="preserve"> (4</w:t>
      </w:r>
      <w:r>
        <w:rPr>
          <w:rFonts w:ascii="Segoe UI" w:hAnsi="Segoe UI" w:cs="Segoe UI"/>
          <w:sz w:val="28"/>
          <w:szCs w:val="28"/>
          <w:lang w:eastAsia="sk-SK"/>
        </w:rPr>
        <w:t> </w:t>
      </w:r>
      <w:r w:rsidRPr="005E72EE">
        <w:rPr>
          <w:rFonts w:ascii="Segoe UI" w:hAnsi="Segoe UI" w:cs="Segoe UI"/>
          <w:sz w:val="28"/>
          <w:szCs w:val="28"/>
          <w:lang w:eastAsia="sk-SK"/>
        </w:rPr>
        <w:t>281), чем в мае.</w:t>
      </w:r>
    </w:p>
    <w:p w:rsidR="003E6376" w:rsidRPr="00CD66AD" w:rsidRDefault="003E6376" w:rsidP="003E63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30E90">
        <w:rPr>
          <w:rFonts w:ascii="Segoe UI" w:eastAsia="Times New Roman" w:hAnsi="Segoe UI" w:cs="Segoe UI"/>
          <w:b/>
          <w:sz w:val="28"/>
          <w:szCs w:val="28"/>
          <w:lang w:eastAsia="ru-RU"/>
        </w:rPr>
        <w:t>Прав собственности в отношении объектов жилищного фонда</w:t>
      </w:r>
      <w:r w:rsidRPr="00930E9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30E90">
        <w:rPr>
          <w:rFonts w:ascii="Segoe UI" w:eastAsia="Times New Roman" w:hAnsi="Segoe UI" w:cs="Segoe UI"/>
          <w:b/>
          <w:sz w:val="28"/>
          <w:szCs w:val="28"/>
          <w:lang w:eastAsia="ru-RU"/>
        </w:rPr>
        <w:t>на основании договоров купли-продажи / мены</w:t>
      </w:r>
      <w:r w:rsidRPr="00930E90">
        <w:rPr>
          <w:rFonts w:ascii="Segoe UI" w:eastAsia="Times New Roman" w:hAnsi="Segoe UI" w:cs="Segoe UI"/>
          <w:sz w:val="28"/>
          <w:szCs w:val="28"/>
          <w:lang w:eastAsia="ru-RU"/>
        </w:rPr>
        <w:t xml:space="preserve"> в августе 2022 зарегистрировано </w:t>
      </w:r>
      <w:r w:rsidRPr="00930E90">
        <w:rPr>
          <w:rFonts w:ascii="Segoe UI" w:eastAsia="Times New Roman" w:hAnsi="Segoe UI" w:cs="Segoe UI"/>
          <w:b/>
          <w:sz w:val="28"/>
          <w:szCs w:val="28"/>
          <w:lang w:eastAsia="ru-RU"/>
        </w:rPr>
        <w:t>на 48% больше</w:t>
      </w:r>
      <w:r w:rsidRPr="00930E90">
        <w:rPr>
          <w:rFonts w:ascii="Segoe UI" w:eastAsia="Times New Roman" w:hAnsi="Segoe UI" w:cs="Segoe UI"/>
          <w:sz w:val="28"/>
          <w:szCs w:val="28"/>
          <w:lang w:eastAsia="ru-RU"/>
        </w:rPr>
        <w:t xml:space="preserve"> (5 941), чем в мае.</w:t>
      </w:r>
    </w:p>
    <w:p w:rsidR="00CD66AD" w:rsidRPr="001A221E" w:rsidRDefault="00CD66AD" w:rsidP="001A221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105CDD" w:rsidRPr="00B50A9E" w:rsidRDefault="001F11C6" w:rsidP="00105CD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105CDD" w:rsidRPr="00B50A9E">
        <w:rPr>
          <w:rFonts w:ascii="Arial" w:hAnsi="Arial" w:cs="Arial"/>
          <w:sz w:val="28"/>
          <w:szCs w:val="28"/>
        </w:rPr>
        <w:t>уководител</w:t>
      </w:r>
      <w:r>
        <w:rPr>
          <w:rFonts w:ascii="Arial" w:hAnsi="Arial" w:cs="Arial"/>
          <w:sz w:val="28"/>
          <w:szCs w:val="28"/>
        </w:rPr>
        <w:t>ь</w:t>
      </w:r>
      <w:r w:rsidR="00105CDD" w:rsidRPr="00B50A9E">
        <w:rPr>
          <w:rFonts w:ascii="Arial" w:hAnsi="Arial" w:cs="Arial"/>
          <w:sz w:val="28"/>
          <w:szCs w:val="28"/>
        </w:rPr>
        <w:t xml:space="preserve"> Управления Росреестра по Санкт-Петербургу </w:t>
      </w:r>
      <w:r>
        <w:rPr>
          <w:rFonts w:ascii="Arial" w:hAnsi="Arial" w:cs="Arial"/>
          <w:b/>
          <w:sz w:val="28"/>
          <w:szCs w:val="28"/>
        </w:rPr>
        <w:t>Владимир Корелин</w:t>
      </w:r>
      <w:r w:rsidR="00105CDD" w:rsidRPr="00B50A9E">
        <w:rPr>
          <w:rFonts w:ascii="Arial" w:hAnsi="Arial" w:cs="Arial"/>
          <w:sz w:val="28"/>
          <w:szCs w:val="28"/>
        </w:rPr>
        <w:t xml:space="preserve"> отмечает:</w:t>
      </w:r>
    </w:p>
    <w:p w:rsidR="00EF693C" w:rsidRPr="003E6376" w:rsidRDefault="00105CDD" w:rsidP="00EF693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D28D0">
        <w:rPr>
          <w:rFonts w:ascii="Arial" w:hAnsi="Arial" w:cs="Arial"/>
          <w:i/>
          <w:sz w:val="28"/>
          <w:szCs w:val="28"/>
        </w:rPr>
        <w:t>«</w:t>
      </w:r>
      <w:r w:rsidR="00EF693C">
        <w:rPr>
          <w:rFonts w:ascii="Arial" w:hAnsi="Arial" w:cs="Arial"/>
          <w:i/>
          <w:sz w:val="28"/>
          <w:szCs w:val="28"/>
        </w:rPr>
        <w:t>После некоторого спада, случившегося в мае, п</w:t>
      </w:r>
      <w:r w:rsidR="00496407" w:rsidRPr="004D28D0">
        <w:rPr>
          <w:rFonts w:ascii="Arial" w:hAnsi="Arial" w:cs="Arial"/>
          <w:i/>
          <w:sz w:val="28"/>
          <w:szCs w:val="28"/>
        </w:rPr>
        <w:t xml:space="preserve">родолжается рост </w:t>
      </w:r>
      <w:r w:rsidR="004D28D0" w:rsidRPr="004D28D0">
        <w:rPr>
          <w:rFonts w:ascii="Arial" w:hAnsi="Arial" w:cs="Arial"/>
          <w:i/>
          <w:sz w:val="28"/>
          <w:szCs w:val="28"/>
        </w:rPr>
        <w:t xml:space="preserve">регистрационных действий в отношении важных показателей </w:t>
      </w:r>
      <w:r w:rsidR="004D28D0">
        <w:rPr>
          <w:rFonts w:ascii="Arial" w:hAnsi="Arial" w:cs="Arial"/>
          <w:i/>
          <w:sz w:val="28"/>
          <w:szCs w:val="28"/>
        </w:rPr>
        <w:t xml:space="preserve">для </w:t>
      </w:r>
      <w:r w:rsidR="004D28D0" w:rsidRPr="004D28D0">
        <w:rPr>
          <w:rFonts w:ascii="Arial" w:hAnsi="Arial" w:cs="Arial"/>
          <w:i/>
          <w:sz w:val="28"/>
          <w:szCs w:val="28"/>
        </w:rPr>
        <w:t xml:space="preserve">рынка недвижимости: ипотеки и договоров </w:t>
      </w:r>
      <w:r w:rsidR="004D28D0" w:rsidRPr="003E6376">
        <w:rPr>
          <w:rFonts w:ascii="Arial" w:hAnsi="Arial" w:cs="Arial"/>
          <w:i/>
          <w:sz w:val="28"/>
          <w:szCs w:val="28"/>
        </w:rPr>
        <w:t xml:space="preserve">участия в долевом строительстве. </w:t>
      </w:r>
    </w:p>
    <w:p w:rsidR="00105CDD" w:rsidRDefault="00EF693C" w:rsidP="00EF693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E6376">
        <w:rPr>
          <w:rFonts w:ascii="Arial" w:hAnsi="Arial" w:cs="Arial"/>
          <w:i/>
          <w:sz w:val="28"/>
          <w:szCs w:val="28"/>
        </w:rPr>
        <w:t>У</w:t>
      </w:r>
      <w:r w:rsidR="00105CDD" w:rsidRPr="003E6376">
        <w:rPr>
          <w:rFonts w:ascii="Arial" w:hAnsi="Arial" w:cs="Arial"/>
          <w:i/>
          <w:sz w:val="28"/>
          <w:szCs w:val="28"/>
        </w:rPr>
        <w:t>величива</w:t>
      </w:r>
      <w:r w:rsidRPr="003E6376">
        <w:rPr>
          <w:rFonts w:ascii="Arial" w:hAnsi="Arial" w:cs="Arial"/>
          <w:i/>
          <w:sz w:val="28"/>
          <w:szCs w:val="28"/>
        </w:rPr>
        <w:t xml:space="preserve">ется и </w:t>
      </w:r>
      <w:r w:rsidR="00105CDD" w:rsidRPr="003E6376">
        <w:rPr>
          <w:rFonts w:ascii="Arial" w:hAnsi="Arial" w:cs="Arial"/>
          <w:i/>
          <w:sz w:val="28"/>
          <w:szCs w:val="28"/>
        </w:rPr>
        <w:t>количество электронных документов</w:t>
      </w:r>
      <w:r w:rsidR="003E6376" w:rsidRPr="003E6376">
        <w:rPr>
          <w:rFonts w:ascii="Arial" w:hAnsi="Arial" w:cs="Arial"/>
          <w:i/>
          <w:sz w:val="28"/>
          <w:szCs w:val="28"/>
        </w:rPr>
        <w:t>: в августе их доля составила почти 84%. Это заявления на учетно-регистрационные действия и запросы сведений из ЕГРН»</w:t>
      </w:r>
      <w:r w:rsidR="003E6376">
        <w:rPr>
          <w:rFonts w:ascii="Arial" w:hAnsi="Arial" w:cs="Arial"/>
          <w:i/>
          <w:sz w:val="28"/>
          <w:szCs w:val="28"/>
        </w:rPr>
        <w:t>.</w:t>
      </w:r>
    </w:p>
    <w:p w:rsidR="003E6376" w:rsidRPr="007E1BC8" w:rsidRDefault="003E6376" w:rsidP="007E1B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eastAsia="sk-SK"/>
        </w:rPr>
      </w:pPr>
    </w:p>
    <w:p w:rsidR="00CD66AD" w:rsidRDefault="007E1BC8" w:rsidP="007E1B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E1BC8">
        <w:rPr>
          <w:rStyle w:val="ae"/>
          <w:rFonts w:ascii="Arial" w:hAnsi="Arial" w:cs="Arial"/>
          <w:b w:val="0"/>
          <w:sz w:val="28"/>
          <w:szCs w:val="28"/>
        </w:rPr>
        <w:t xml:space="preserve">Исполнительный директор Ассоциации риэлторов Санкт-Петербурга и Ленинградской области, </w:t>
      </w:r>
      <w:r w:rsidRPr="007E1BC8">
        <w:rPr>
          <w:rFonts w:ascii="Arial" w:hAnsi="Arial" w:cs="Arial"/>
          <w:sz w:val="28"/>
          <w:szCs w:val="28"/>
        </w:rPr>
        <w:t>член Общественного совета при Управлении Росреестра по Санкт-Петербургу</w:t>
      </w:r>
      <w:r w:rsidRPr="007E1BC8">
        <w:rPr>
          <w:rFonts w:ascii="Arial" w:hAnsi="Arial" w:cs="Arial"/>
          <w:b/>
          <w:color w:val="000000"/>
          <w:sz w:val="28"/>
          <w:szCs w:val="28"/>
        </w:rPr>
        <w:t xml:space="preserve"> Александр </w:t>
      </w:r>
      <w:proofErr w:type="spellStart"/>
      <w:r w:rsidRPr="007E1BC8">
        <w:rPr>
          <w:rFonts w:ascii="Arial" w:hAnsi="Arial" w:cs="Arial"/>
          <w:b/>
          <w:color w:val="000000"/>
          <w:sz w:val="28"/>
          <w:szCs w:val="28"/>
        </w:rPr>
        <w:t>Мошнов</w:t>
      </w:r>
      <w:proofErr w:type="spellEnd"/>
      <w:r w:rsidRPr="007E1BC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подтвердил</w:t>
      </w:r>
      <w:r w:rsidRPr="007E1BC8">
        <w:rPr>
          <w:rFonts w:ascii="Arial" w:hAnsi="Arial" w:cs="Arial"/>
          <w:color w:val="000000"/>
          <w:sz w:val="28"/>
          <w:szCs w:val="28"/>
        </w:rPr>
        <w:t xml:space="preserve">, что </w:t>
      </w:r>
      <w:r>
        <w:rPr>
          <w:rFonts w:ascii="Arial" w:hAnsi="Arial" w:cs="Arial"/>
          <w:color w:val="000000"/>
          <w:sz w:val="28"/>
          <w:szCs w:val="28"/>
        </w:rPr>
        <w:t>электронный формат проведения сделок ускоряет оборот недвижимости:</w:t>
      </w:r>
    </w:p>
    <w:p w:rsidR="007E1BC8" w:rsidRPr="007E1BC8" w:rsidRDefault="007E1BC8" w:rsidP="007E1B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eastAsia="sk-SK"/>
        </w:rPr>
      </w:pPr>
      <w:r w:rsidRPr="007E1BC8">
        <w:rPr>
          <w:rFonts w:ascii="Arial" w:hAnsi="Arial" w:cs="Arial"/>
          <w:i/>
          <w:color w:val="000000"/>
          <w:sz w:val="28"/>
          <w:szCs w:val="28"/>
        </w:rPr>
        <w:t>«</w:t>
      </w:r>
      <w:r>
        <w:rPr>
          <w:rFonts w:ascii="Arial" w:hAnsi="Arial" w:cs="Arial"/>
          <w:i/>
          <w:color w:val="000000"/>
          <w:sz w:val="28"/>
          <w:szCs w:val="28"/>
        </w:rPr>
        <w:t xml:space="preserve">Современные цифровые методы </w:t>
      </w:r>
      <w:r w:rsidR="00FC7024">
        <w:rPr>
          <w:rFonts w:ascii="Arial" w:hAnsi="Arial" w:cs="Arial"/>
          <w:i/>
          <w:color w:val="000000"/>
          <w:sz w:val="28"/>
          <w:szCs w:val="28"/>
        </w:rPr>
        <w:t>работы удобны и безопасны. Дистанционный формат прочно вошел в нашу реальность. Ведь элек</w:t>
      </w:r>
      <w:r w:rsidR="004363BE">
        <w:rPr>
          <w:rFonts w:ascii="Arial" w:hAnsi="Arial" w:cs="Arial"/>
          <w:i/>
          <w:color w:val="000000"/>
          <w:sz w:val="28"/>
          <w:szCs w:val="28"/>
        </w:rPr>
        <w:t>тронные сделки проходят быстрее</w:t>
      </w:r>
      <w:r w:rsidRPr="007E1BC8">
        <w:rPr>
          <w:rFonts w:ascii="Arial" w:hAnsi="Arial" w:cs="Arial"/>
          <w:i/>
          <w:color w:val="000000"/>
          <w:sz w:val="28"/>
          <w:szCs w:val="28"/>
        </w:rPr>
        <w:t>».</w:t>
      </w:r>
    </w:p>
    <w:p w:rsidR="003E6376" w:rsidRPr="00B50A9E" w:rsidRDefault="003E6376" w:rsidP="00922DE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  <w:lang w:eastAsia="sk-SK"/>
        </w:rPr>
      </w:pPr>
    </w:p>
    <w:p w:rsidR="00CD66AD" w:rsidRDefault="00CD66AD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</w:p>
    <w:p w:rsidR="008A5DE2" w:rsidRPr="00BA14F2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BA14F2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</w:t>
      </w:r>
    </w:p>
    <w:p w:rsidR="008A5DE2" w:rsidRPr="00BA14F2" w:rsidRDefault="008A5DE2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r w:rsidRPr="00BA14F2"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  <w:t>8 (812) 654-64-30</w:t>
      </w:r>
    </w:p>
    <w:p w:rsidR="008A5DE2" w:rsidRPr="00BA14F2" w:rsidRDefault="00B2713C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hyperlink r:id="rId8" w:history="1"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pr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@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gbr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.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ru</w:t>
        </w:r>
      </w:hyperlink>
    </w:p>
    <w:p w:rsidR="001644C4" w:rsidRPr="00E96101" w:rsidRDefault="00B2713C" w:rsidP="00DD5964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color w:val="008CFF"/>
        </w:rPr>
      </w:pPr>
      <w:hyperlink r:id="rId9" w:history="1">
        <w:r w:rsidR="008A5DE2" w:rsidRPr="00BA14F2">
          <w:rPr>
            <w:rStyle w:val="ac"/>
            <w:rFonts w:ascii="Arial" w:hAnsi="Arial" w:cs="Arial"/>
            <w:i/>
            <w:color w:val="008CFF"/>
            <w:sz w:val="24"/>
            <w:szCs w:val="24"/>
            <w:u w:val="none"/>
            <w:shd w:val="clear" w:color="auto" w:fill="FFFFFF"/>
          </w:rPr>
          <w:t>78press_rosreestr@mail.ru</w:t>
        </w:r>
      </w:hyperlink>
    </w:p>
    <w:sectPr w:rsidR="001644C4" w:rsidRPr="00E96101" w:rsidSect="007E1BC8">
      <w:headerReference w:type="default" r:id="rId10"/>
      <w:pgSz w:w="11906" w:h="16838" w:code="9"/>
      <w:pgMar w:top="709" w:right="1416" w:bottom="426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C8" w:rsidRDefault="007E1BC8" w:rsidP="0079465A">
      <w:pPr>
        <w:spacing w:after="0" w:line="240" w:lineRule="auto"/>
      </w:pPr>
      <w:r>
        <w:separator/>
      </w:r>
    </w:p>
  </w:endnote>
  <w:endnote w:type="continuationSeparator" w:id="0">
    <w:p w:rsidR="007E1BC8" w:rsidRDefault="007E1BC8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C8" w:rsidRDefault="007E1BC8" w:rsidP="0079465A">
      <w:pPr>
        <w:spacing w:after="0" w:line="240" w:lineRule="auto"/>
      </w:pPr>
      <w:r>
        <w:separator/>
      </w:r>
    </w:p>
  </w:footnote>
  <w:footnote w:type="continuationSeparator" w:id="0">
    <w:p w:rsidR="007E1BC8" w:rsidRDefault="007E1BC8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7E1BC8" w:rsidRDefault="00B2713C">
        <w:pPr>
          <w:pStyle w:val="a6"/>
          <w:jc w:val="center"/>
        </w:pPr>
        <w:fldSimple w:instr=" PAGE   \* MERGEFORMAT ">
          <w:r w:rsidR="00FC7024">
            <w:rPr>
              <w:noProof/>
            </w:rPr>
            <w:t>2</w:t>
          </w:r>
        </w:fldSimple>
      </w:p>
    </w:sdtContent>
  </w:sdt>
  <w:p w:rsidR="007E1BC8" w:rsidRDefault="007E1B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22ED2008"/>
    <w:multiLevelType w:val="hybridMultilevel"/>
    <w:tmpl w:val="B5DAE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BF4B8B"/>
    <w:multiLevelType w:val="hybridMultilevel"/>
    <w:tmpl w:val="ACEC6E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265C08"/>
    <w:multiLevelType w:val="hybridMultilevel"/>
    <w:tmpl w:val="F27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F02BE"/>
    <w:multiLevelType w:val="hybridMultilevel"/>
    <w:tmpl w:val="BC5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C11EE5"/>
    <w:multiLevelType w:val="hybridMultilevel"/>
    <w:tmpl w:val="BBC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108D8"/>
    <w:multiLevelType w:val="hybridMultilevel"/>
    <w:tmpl w:val="ED3E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27FF3"/>
    <w:rsid w:val="00035B41"/>
    <w:rsid w:val="000362B7"/>
    <w:rsid w:val="00050744"/>
    <w:rsid w:val="000509D4"/>
    <w:rsid w:val="0006451C"/>
    <w:rsid w:val="000704BE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35CC"/>
    <w:rsid w:val="000D188C"/>
    <w:rsid w:val="000D4BF2"/>
    <w:rsid w:val="000D7FF7"/>
    <w:rsid w:val="000E5A14"/>
    <w:rsid w:val="000E6C4B"/>
    <w:rsid w:val="00100A4E"/>
    <w:rsid w:val="00101FC1"/>
    <w:rsid w:val="00105CDD"/>
    <w:rsid w:val="00120A5D"/>
    <w:rsid w:val="00124813"/>
    <w:rsid w:val="001272FB"/>
    <w:rsid w:val="0014443F"/>
    <w:rsid w:val="0015038A"/>
    <w:rsid w:val="00150E94"/>
    <w:rsid w:val="00151A6E"/>
    <w:rsid w:val="0015520F"/>
    <w:rsid w:val="001576B3"/>
    <w:rsid w:val="001644C4"/>
    <w:rsid w:val="001672B1"/>
    <w:rsid w:val="00174C20"/>
    <w:rsid w:val="00175379"/>
    <w:rsid w:val="00175472"/>
    <w:rsid w:val="00197D49"/>
    <w:rsid w:val="001A13E0"/>
    <w:rsid w:val="001A221E"/>
    <w:rsid w:val="001A2EFD"/>
    <w:rsid w:val="001A3BFA"/>
    <w:rsid w:val="001B0077"/>
    <w:rsid w:val="001B78ED"/>
    <w:rsid w:val="001C45EA"/>
    <w:rsid w:val="001C4B5A"/>
    <w:rsid w:val="001C6750"/>
    <w:rsid w:val="001D2F40"/>
    <w:rsid w:val="001D6320"/>
    <w:rsid w:val="001D79BD"/>
    <w:rsid w:val="001F11C6"/>
    <w:rsid w:val="001F1976"/>
    <w:rsid w:val="001F7F2A"/>
    <w:rsid w:val="00200C70"/>
    <w:rsid w:val="0022523C"/>
    <w:rsid w:val="002306D4"/>
    <w:rsid w:val="002331CD"/>
    <w:rsid w:val="00237BB3"/>
    <w:rsid w:val="00243B27"/>
    <w:rsid w:val="00246DCF"/>
    <w:rsid w:val="00250AA6"/>
    <w:rsid w:val="002520E1"/>
    <w:rsid w:val="002654A0"/>
    <w:rsid w:val="00265DFE"/>
    <w:rsid w:val="00272FBB"/>
    <w:rsid w:val="0027302D"/>
    <w:rsid w:val="002750D7"/>
    <w:rsid w:val="00280F61"/>
    <w:rsid w:val="00285EA1"/>
    <w:rsid w:val="00291932"/>
    <w:rsid w:val="00297410"/>
    <w:rsid w:val="002A40C9"/>
    <w:rsid w:val="002B06D0"/>
    <w:rsid w:val="002B64B5"/>
    <w:rsid w:val="002C0BB1"/>
    <w:rsid w:val="002C0F4E"/>
    <w:rsid w:val="002D1BD7"/>
    <w:rsid w:val="002D3AE3"/>
    <w:rsid w:val="002D5721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6AEC"/>
    <w:rsid w:val="00367915"/>
    <w:rsid w:val="00367A05"/>
    <w:rsid w:val="00377B5C"/>
    <w:rsid w:val="00381CB9"/>
    <w:rsid w:val="003853CD"/>
    <w:rsid w:val="0039712A"/>
    <w:rsid w:val="003A038F"/>
    <w:rsid w:val="003A5000"/>
    <w:rsid w:val="003A51BE"/>
    <w:rsid w:val="003A5513"/>
    <w:rsid w:val="003A7E36"/>
    <w:rsid w:val="003B0AC4"/>
    <w:rsid w:val="003C5F17"/>
    <w:rsid w:val="003D1A25"/>
    <w:rsid w:val="003D54B9"/>
    <w:rsid w:val="003D6D96"/>
    <w:rsid w:val="003E222D"/>
    <w:rsid w:val="003E330D"/>
    <w:rsid w:val="003E6376"/>
    <w:rsid w:val="003E749D"/>
    <w:rsid w:val="003F632B"/>
    <w:rsid w:val="00401573"/>
    <w:rsid w:val="00407563"/>
    <w:rsid w:val="00413847"/>
    <w:rsid w:val="00413C63"/>
    <w:rsid w:val="00415EA0"/>
    <w:rsid w:val="00421EDC"/>
    <w:rsid w:val="004233B1"/>
    <w:rsid w:val="00435A75"/>
    <w:rsid w:val="00435C98"/>
    <w:rsid w:val="00435DBD"/>
    <w:rsid w:val="004363BE"/>
    <w:rsid w:val="0045142F"/>
    <w:rsid w:val="00453CE4"/>
    <w:rsid w:val="004637ED"/>
    <w:rsid w:val="00464B83"/>
    <w:rsid w:val="00474C0D"/>
    <w:rsid w:val="00477AFC"/>
    <w:rsid w:val="004814A1"/>
    <w:rsid w:val="0048417B"/>
    <w:rsid w:val="0048688B"/>
    <w:rsid w:val="00490EB4"/>
    <w:rsid w:val="00491B3B"/>
    <w:rsid w:val="00494AB6"/>
    <w:rsid w:val="00496407"/>
    <w:rsid w:val="004A5366"/>
    <w:rsid w:val="004B1538"/>
    <w:rsid w:val="004B498B"/>
    <w:rsid w:val="004B7CB2"/>
    <w:rsid w:val="004C166C"/>
    <w:rsid w:val="004C4069"/>
    <w:rsid w:val="004C5F92"/>
    <w:rsid w:val="004D149B"/>
    <w:rsid w:val="004D28D0"/>
    <w:rsid w:val="004D3097"/>
    <w:rsid w:val="004D5A70"/>
    <w:rsid w:val="004D5F21"/>
    <w:rsid w:val="004D7655"/>
    <w:rsid w:val="004F5E3C"/>
    <w:rsid w:val="00507657"/>
    <w:rsid w:val="0051156C"/>
    <w:rsid w:val="00520ADF"/>
    <w:rsid w:val="00525CB0"/>
    <w:rsid w:val="005323DF"/>
    <w:rsid w:val="0053285F"/>
    <w:rsid w:val="005400A7"/>
    <w:rsid w:val="00541852"/>
    <w:rsid w:val="00553D58"/>
    <w:rsid w:val="00554E31"/>
    <w:rsid w:val="00563E4F"/>
    <w:rsid w:val="00567B39"/>
    <w:rsid w:val="00571B31"/>
    <w:rsid w:val="00574918"/>
    <w:rsid w:val="0057698D"/>
    <w:rsid w:val="005814BD"/>
    <w:rsid w:val="00582A28"/>
    <w:rsid w:val="00584A18"/>
    <w:rsid w:val="005B0DE6"/>
    <w:rsid w:val="005B659C"/>
    <w:rsid w:val="005C05AC"/>
    <w:rsid w:val="005C611A"/>
    <w:rsid w:val="005D0981"/>
    <w:rsid w:val="005D39BC"/>
    <w:rsid w:val="005E1DDE"/>
    <w:rsid w:val="005E4576"/>
    <w:rsid w:val="005E72EE"/>
    <w:rsid w:val="005F171E"/>
    <w:rsid w:val="005F2FB7"/>
    <w:rsid w:val="005F4078"/>
    <w:rsid w:val="005F5250"/>
    <w:rsid w:val="00601ACB"/>
    <w:rsid w:val="006127E4"/>
    <w:rsid w:val="00617B29"/>
    <w:rsid w:val="0062277E"/>
    <w:rsid w:val="00623AFF"/>
    <w:rsid w:val="00624FAF"/>
    <w:rsid w:val="00631240"/>
    <w:rsid w:val="00642F5A"/>
    <w:rsid w:val="00645000"/>
    <w:rsid w:val="00670B04"/>
    <w:rsid w:val="00672883"/>
    <w:rsid w:val="0067472C"/>
    <w:rsid w:val="00675B02"/>
    <w:rsid w:val="00676952"/>
    <w:rsid w:val="00676B50"/>
    <w:rsid w:val="00681AAC"/>
    <w:rsid w:val="00682974"/>
    <w:rsid w:val="006829B3"/>
    <w:rsid w:val="00683675"/>
    <w:rsid w:val="00687218"/>
    <w:rsid w:val="00692410"/>
    <w:rsid w:val="006936C1"/>
    <w:rsid w:val="006B31BD"/>
    <w:rsid w:val="006B391F"/>
    <w:rsid w:val="006C0C6D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071FF"/>
    <w:rsid w:val="00712949"/>
    <w:rsid w:val="007142D4"/>
    <w:rsid w:val="00720C71"/>
    <w:rsid w:val="00721F15"/>
    <w:rsid w:val="00724717"/>
    <w:rsid w:val="007258DD"/>
    <w:rsid w:val="00733A09"/>
    <w:rsid w:val="00733A27"/>
    <w:rsid w:val="00734385"/>
    <w:rsid w:val="00734F74"/>
    <w:rsid w:val="00737113"/>
    <w:rsid w:val="00744AC1"/>
    <w:rsid w:val="007507A6"/>
    <w:rsid w:val="00750E1B"/>
    <w:rsid w:val="00757006"/>
    <w:rsid w:val="00766588"/>
    <w:rsid w:val="00772562"/>
    <w:rsid w:val="0077258F"/>
    <w:rsid w:val="0077612E"/>
    <w:rsid w:val="00782712"/>
    <w:rsid w:val="0078762B"/>
    <w:rsid w:val="007878BC"/>
    <w:rsid w:val="0079465A"/>
    <w:rsid w:val="0079694E"/>
    <w:rsid w:val="007A23D7"/>
    <w:rsid w:val="007C1BE7"/>
    <w:rsid w:val="007C5CB4"/>
    <w:rsid w:val="007C7CD8"/>
    <w:rsid w:val="007D17C2"/>
    <w:rsid w:val="007D60B7"/>
    <w:rsid w:val="007D7F20"/>
    <w:rsid w:val="007E1BC8"/>
    <w:rsid w:val="007E2241"/>
    <w:rsid w:val="007E3EF8"/>
    <w:rsid w:val="00802520"/>
    <w:rsid w:val="00811F98"/>
    <w:rsid w:val="00812484"/>
    <w:rsid w:val="008215AA"/>
    <w:rsid w:val="00822211"/>
    <w:rsid w:val="00822AE9"/>
    <w:rsid w:val="00830A9F"/>
    <w:rsid w:val="00842565"/>
    <w:rsid w:val="00851309"/>
    <w:rsid w:val="00853E2A"/>
    <w:rsid w:val="008571E0"/>
    <w:rsid w:val="00861197"/>
    <w:rsid w:val="0086326C"/>
    <w:rsid w:val="00864187"/>
    <w:rsid w:val="00866A29"/>
    <w:rsid w:val="008860C8"/>
    <w:rsid w:val="00897F87"/>
    <w:rsid w:val="008A4027"/>
    <w:rsid w:val="008A5DE2"/>
    <w:rsid w:val="008C15FA"/>
    <w:rsid w:val="008C220F"/>
    <w:rsid w:val="008C342C"/>
    <w:rsid w:val="008C75D9"/>
    <w:rsid w:val="008D528F"/>
    <w:rsid w:val="008D5C8C"/>
    <w:rsid w:val="008E1716"/>
    <w:rsid w:val="008E58B3"/>
    <w:rsid w:val="008F6BAD"/>
    <w:rsid w:val="008F7A71"/>
    <w:rsid w:val="00910A1B"/>
    <w:rsid w:val="00916BD2"/>
    <w:rsid w:val="009221E3"/>
    <w:rsid w:val="00922DE2"/>
    <w:rsid w:val="00930359"/>
    <w:rsid w:val="00930E90"/>
    <w:rsid w:val="00931C1F"/>
    <w:rsid w:val="0093407C"/>
    <w:rsid w:val="009575DE"/>
    <w:rsid w:val="00965026"/>
    <w:rsid w:val="00965B52"/>
    <w:rsid w:val="00974196"/>
    <w:rsid w:val="00976714"/>
    <w:rsid w:val="00983553"/>
    <w:rsid w:val="00986A67"/>
    <w:rsid w:val="00995552"/>
    <w:rsid w:val="009B24D0"/>
    <w:rsid w:val="009B4976"/>
    <w:rsid w:val="009C33D5"/>
    <w:rsid w:val="009C6B47"/>
    <w:rsid w:val="009D19A1"/>
    <w:rsid w:val="009D2694"/>
    <w:rsid w:val="009E255A"/>
    <w:rsid w:val="009E44D7"/>
    <w:rsid w:val="009F0A04"/>
    <w:rsid w:val="009F4833"/>
    <w:rsid w:val="009F49CD"/>
    <w:rsid w:val="00A05EE9"/>
    <w:rsid w:val="00A11ABA"/>
    <w:rsid w:val="00A243E4"/>
    <w:rsid w:val="00A34A48"/>
    <w:rsid w:val="00A35661"/>
    <w:rsid w:val="00A401FA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65BE6"/>
    <w:rsid w:val="00A71313"/>
    <w:rsid w:val="00A731BE"/>
    <w:rsid w:val="00A837A4"/>
    <w:rsid w:val="00A860AD"/>
    <w:rsid w:val="00A8633B"/>
    <w:rsid w:val="00A90BFE"/>
    <w:rsid w:val="00A944B1"/>
    <w:rsid w:val="00AB2C30"/>
    <w:rsid w:val="00AC1F5B"/>
    <w:rsid w:val="00AC1FAE"/>
    <w:rsid w:val="00AC6207"/>
    <w:rsid w:val="00AD0DE8"/>
    <w:rsid w:val="00AD1BF6"/>
    <w:rsid w:val="00AD52FE"/>
    <w:rsid w:val="00AF5244"/>
    <w:rsid w:val="00B14FC3"/>
    <w:rsid w:val="00B2713C"/>
    <w:rsid w:val="00B40595"/>
    <w:rsid w:val="00B41DE6"/>
    <w:rsid w:val="00B50A9E"/>
    <w:rsid w:val="00B51A8B"/>
    <w:rsid w:val="00B521BA"/>
    <w:rsid w:val="00B67934"/>
    <w:rsid w:val="00B67C1D"/>
    <w:rsid w:val="00B74141"/>
    <w:rsid w:val="00BA14F2"/>
    <w:rsid w:val="00BA4314"/>
    <w:rsid w:val="00BA4649"/>
    <w:rsid w:val="00BA47A5"/>
    <w:rsid w:val="00BA48FA"/>
    <w:rsid w:val="00BA5844"/>
    <w:rsid w:val="00BB39F3"/>
    <w:rsid w:val="00BC676D"/>
    <w:rsid w:val="00BC7FD1"/>
    <w:rsid w:val="00BE1BEA"/>
    <w:rsid w:val="00BE35EE"/>
    <w:rsid w:val="00BF719F"/>
    <w:rsid w:val="00C047EC"/>
    <w:rsid w:val="00C15064"/>
    <w:rsid w:val="00C15BEB"/>
    <w:rsid w:val="00C232B0"/>
    <w:rsid w:val="00C245EE"/>
    <w:rsid w:val="00C41BEB"/>
    <w:rsid w:val="00C429CD"/>
    <w:rsid w:val="00C43AF9"/>
    <w:rsid w:val="00C449C6"/>
    <w:rsid w:val="00C45378"/>
    <w:rsid w:val="00C45569"/>
    <w:rsid w:val="00C468B6"/>
    <w:rsid w:val="00C50CE9"/>
    <w:rsid w:val="00C546FB"/>
    <w:rsid w:val="00C57463"/>
    <w:rsid w:val="00C71538"/>
    <w:rsid w:val="00C74C1A"/>
    <w:rsid w:val="00C8433C"/>
    <w:rsid w:val="00CA132E"/>
    <w:rsid w:val="00CA1C6D"/>
    <w:rsid w:val="00CA522A"/>
    <w:rsid w:val="00CC505E"/>
    <w:rsid w:val="00CD66AD"/>
    <w:rsid w:val="00CF400B"/>
    <w:rsid w:val="00CF6AA1"/>
    <w:rsid w:val="00D05442"/>
    <w:rsid w:val="00D1021A"/>
    <w:rsid w:val="00D171D8"/>
    <w:rsid w:val="00D2053B"/>
    <w:rsid w:val="00D3156A"/>
    <w:rsid w:val="00D40DAB"/>
    <w:rsid w:val="00D41F8C"/>
    <w:rsid w:val="00D438F5"/>
    <w:rsid w:val="00D472F6"/>
    <w:rsid w:val="00D62D39"/>
    <w:rsid w:val="00D654D1"/>
    <w:rsid w:val="00D710B4"/>
    <w:rsid w:val="00D735C2"/>
    <w:rsid w:val="00D82D54"/>
    <w:rsid w:val="00D86214"/>
    <w:rsid w:val="00D91F2C"/>
    <w:rsid w:val="00D96EFE"/>
    <w:rsid w:val="00DA10C6"/>
    <w:rsid w:val="00DB1FC2"/>
    <w:rsid w:val="00DB4907"/>
    <w:rsid w:val="00DD5964"/>
    <w:rsid w:val="00DE4520"/>
    <w:rsid w:val="00DE59B6"/>
    <w:rsid w:val="00DF1750"/>
    <w:rsid w:val="00DF39E2"/>
    <w:rsid w:val="00DF6DBE"/>
    <w:rsid w:val="00E00EE7"/>
    <w:rsid w:val="00E03875"/>
    <w:rsid w:val="00E05050"/>
    <w:rsid w:val="00E20B32"/>
    <w:rsid w:val="00E23AF3"/>
    <w:rsid w:val="00E27DBA"/>
    <w:rsid w:val="00E454B3"/>
    <w:rsid w:val="00E520D6"/>
    <w:rsid w:val="00E52F94"/>
    <w:rsid w:val="00E6092B"/>
    <w:rsid w:val="00E62511"/>
    <w:rsid w:val="00E62B14"/>
    <w:rsid w:val="00E6393B"/>
    <w:rsid w:val="00E65D74"/>
    <w:rsid w:val="00E74376"/>
    <w:rsid w:val="00E75BB8"/>
    <w:rsid w:val="00E813EE"/>
    <w:rsid w:val="00E82346"/>
    <w:rsid w:val="00E86714"/>
    <w:rsid w:val="00E96101"/>
    <w:rsid w:val="00EA348D"/>
    <w:rsid w:val="00EA7D0A"/>
    <w:rsid w:val="00EB1A5F"/>
    <w:rsid w:val="00EC171E"/>
    <w:rsid w:val="00ED45E2"/>
    <w:rsid w:val="00EE3F2D"/>
    <w:rsid w:val="00EE6447"/>
    <w:rsid w:val="00EE6AAA"/>
    <w:rsid w:val="00EF4C36"/>
    <w:rsid w:val="00EF55C4"/>
    <w:rsid w:val="00EF66C7"/>
    <w:rsid w:val="00EF693C"/>
    <w:rsid w:val="00F01ECB"/>
    <w:rsid w:val="00F02A38"/>
    <w:rsid w:val="00F05FA2"/>
    <w:rsid w:val="00F21E61"/>
    <w:rsid w:val="00F35B81"/>
    <w:rsid w:val="00F46184"/>
    <w:rsid w:val="00F56E22"/>
    <w:rsid w:val="00F65196"/>
    <w:rsid w:val="00F7168C"/>
    <w:rsid w:val="00F72183"/>
    <w:rsid w:val="00F746A9"/>
    <w:rsid w:val="00F766DD"/>
    <w:rsid w:val="00F76FBD"/>
    <w:rsid w:val="00F84E6E"/>
    <w:rsid w:val="00F96A40"/>
    <w:rsid w:val="00FA1248"/>
    <w:rsid w:val="00FA324A"/>
    <w:rsid w:val="00FA5EF9"/>
    <w:rsid w:val="00FB53EA"/>
    <w:rsid w:val="00FC1555"/>
    <w:rsid w:val="00FC7024"/>
    <w:rsid w:val="00FC7887"/>
    <w:rsid w:val="00FD59E3"/>
    <w:rsid w:val="00FE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2523C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D17C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74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408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4</cp:revision>
  <cp:lastPrinted>2022-08-19T13:36:00Z</cp:lastPrinted>
  <dcterms:created xsi:type="dcterms:W3CDTF">2022-09-15T11:10:00Z</dcterms:created>
  <dcterms:modified xsi:type="dcterms:W3CDTF">2022-09-16T08:16:00Z</dcterms:modified>
</cp:coreProperties>
</file>